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3E" w:rsidRDefault="007B2A3E">
      <w:pPr>
        <w:spacing w:line="600" w:lineRule="exact"/>
        <w:rPr>
          <w:rFonts w:ascii="仿宋" w:eastAsia="仿宋" w:hAnsi="仿宋"/>
          <w:color w:val="000000"/>
          <w:sz w:val="32"/>
        </w:rPr>
      </w:pPr>
      <w:bookmarkStart w:id="0" w:name="OLE_LINK2"/>
      <w:bookmarkStart w:id="1" w:name="OLE_LINK3"/>
    </w:p>
    <w:p w:rsidR="007B2A3E" w:rsidRDefault="007B2A3E">
      <w:pPr>
        <w:spacing w:line="600" w:lineRule="exact"/>
        <w:rPr>
          <w:rFonts w:ascii="仿宋" w:eastAsia="仿宋" w:hAnsi="仿宋"/>
          <w:color w:val="000000"/>
          <w:sz w:val="32"/>
        </w:rPr>
      </w:pPr>
    </w:p>
    <w:p w:rsidR="007B2A3E" w:rsidRDefault="007B2A3E">
      <w:pPr>
        <w:spacing w:line="600" w:lineRule="exact"/>
        <w:rPr>
          <w:rFonts w:ascii="仿宋" w:eastAsia="仿宋" w:hAnsi="仿宋"/>
          <w:color w:val="000000"/>
          <w:sz w:val="32"/>
        </w:rPr>
      </w:pPr>
    </w:p>
    <w:p w:rsidR="007B2A3E" w:rsidRDefault="006E0FD1">
      <w:pPr>
        <w:jc w:val="center"/>
        <w:rPr>
          <w:rFonts w:ascii="方正小标宋简体" w:eastAsia="方正小标宋简体"/>
          <w:color w:val="FF0000"/>
          <w:spacing w:val="60"/>
          <w:w w:val="80"/>
          <w:sz w:val="90"/>
          <w:szCs w:val="90"/>
        </w:rPr>
      </w:pPr>
      <w:r>
        <w:rPr>
          <w:rFonts w:ascii="方正小标宋简体" w:eastAsia="方正小标宋简体" w:hAnsi="宋体" w:hint="eastAsia"/>
          <w:color w:val="FF0000"/>
          <w:spacing w:val="60"/>
          <w:w w:val="80"/>
          <w:sz w:val="90"/>
          <w:szCs w:val="90"/>
        </w:rPr>
        <w:t>北 京 消 防 协 会</w:t>
      </w:r>
    </w:p>
    <w:p w:rsidR="007B2A3E" w:rsidRDefault="007B2A3E">
      <w:pPr>
        <w:jc w:val="center"/>
        <w:rPr>
          <w:rFonts w:ascii="仿宋" w:eastAsia="仿宋" w:hAnsi="仿宋"/>
          <w:color w:val="000000"/>
          <w:sz w:val="32"/>
          <w:szCs w:val="32"/>
        </w:rPr>
      </w:pPr>
    </w:p>
    <w:p w:rsidR="007B2A3E" w:rsidRDefault="007B2A3E">
      <w:pPr>
        <w:jc w:val="center"/>
        <w:rPr>
          <w:rFonts w:ascii="仿宋" w:eastAsia="仿宋" w:hAnsi="仿宋"/>
          <w:color w:val="FF0000"/>
          <w:sz w:val="32"/>
          <w:szCs w:val="32"/>
        </w:rPr>
      </w:pPr>
    </w:p>
    <w:bookmarkEnd w:id="0"/>
    <w:bookmarkEnd w:id="1"/>
    <w:p w:rsidR="007B2A3E" w:rsidRDefault="006E0FD1">
      <w:pPr>
        <w:jc w:val="center"/>
        <w:rPr>
          <w:rFonts w:ascii="仿宋" w:hAnsi="仿宋"/>
          <w:color w:val="FF0000"/>
          <w:sz w:val="23"/>
          <w:szCs w:val="23"/>
        </w:rPr>
      </w:pPr>
      <w:r>
        <w:rPr>
          <w:rFonts w:ascii="仿宋" w:eastAsia="仿宋" w:hAnsi="仿宋" w:hint="eastAsia"/>
          <w:sz w:val="32"/>
          <w:szCs w:val="32"/>
        </w:rPr>
        <w:t>京消协〔2020〕</w:t>
      </w:r>
      <w:r w:rsidR="00125538">
        <w:rPr>
          <w:rFonts w:ascii="仿宋" w:eastAsia="仿宋" w:hAnsi="仿宋" w:hint="eastAsia"/>
          <w:sz w:val="32"/>
          <w:szCs w:val="32"/>
        </w:rPr>
        <w:t>4</w:t>
      </w:r>
      <w:r>
        <w:rPr>
          <w:rFonts w:ascii="仿宋" w:eastAsia="仿宋" w:hAnsi="仿宋" w:hint="eastAsia"/>
          <w:sz w:val="32"/>
          <w:szCs w:val="32"/>
        </w:rPr>
        <w:t>号</w:t>
      </w:r>
    </w:p>
    <w:p w:rsidR="007B2A3E" w:rsidRDefault="007B2A3E" w:rsidP="001776E3">
      <w:pPr>
        <w:spacing w:afterLines="40"/>
        <w:jc w:val="center"/>
        <w:rPr>
          <w:rFonts w:ascii="仿宋" w:eastAsia="仿宋" w:hAnsi="仿宋"/>
          <w:color w:val="FF0000"/>
          <w:sz w:val="23"/>
          <w:szCs w:val="23"/>
        </w:rPr>
      </w:pPr>
    </w:p>
    <w:p w:rsidR="007B2A3E" w:rsidRDefault="00D97FD0">
      <w:pPr>
        <w:spacing w:line="500" w:lineRule="exact"/>
        <w:jc w:val="center"/>
        <w:rPr>
          <w:rFonts w:ascii="宋体"/>
          <w:sz w:val="44"/>
        </w:rPr>
      </w:pPr>
      <w:r w:rsidRPr="00D97FD0">
        <w:pict>
          <v:line id="_x0000_s1031" style="position:absolute;left:0;text-align:left;z-index:251661312" from="1.35pt,-.2pt" to="442.4pt,-.2pt" o:gfxdata="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Hr3oNQAAAAFAQAADwAAAAAAAAABACAA&#10;AAAiAAAAZHJzL2Rvd25yZXYueG1sUEsBAhQAFAAAAAgAh07iQNnOkijYAQAAmQMAAA4AAAAAAAAA&#10;AQAgAAAAIwEAAGRycy9lMm9Eb2MueG1sUEsFBgAAAAAGAAYAWQEAAG0FAAAAAA==&#10;" strokecolor="red" strokeweight="1.75pt"/>
        </w:pict>
      </w:r>
    </w:p>
    <w:p w:rsidR="001776E3" w:rsidRDefault="006E0FD1" w:rsidP="001776E3">
      <w:pPr>
        <w:spacing w:beforeLines="50"/>
        <w:jc w:val="center"/>
        <w:rPr>
          <w:rFonts w:hint="eastAsia"/>
          <w:sz w:val="44"/>
          <w:szCs w:val="44"/>
        </w:rPr>
      </w:pPr>
      <w:r>
        <w:rPr>
          <w:rFonts w:hint="eastAsia"/>
          <w:sz w:val="44"/>
          <w:szCs w:val="44"/>
        </w:rPr>
        <w:t>北京消防协会</w:t>
      </w:r>
      <w:r w:rsidR="001776E3">
        <w:rPr>
          <w:rFonts w:hint="eastAsia"/>
          <w:sz w:val="44"/>
          <w:szCs w:val="44"/>
        </w:rPr>
        <w:t>关于秘书处工作人员</w:t>
      </w:r>
    </w:p>
    <w:p w:rsidR="007B2A3E" w:rsidRPr="00125538" w:rsidRDefault="00125538" w:rsidP="001776E3">
      <w:pPr>
        <w:spacing w:beforeLines="50"/>
        <w:jc w:val="center"/>
        <w:rPr>
          <w:sz w:val="44"/>
          <w:szCs w:val="44"/>
        </w:rPr>
      </w:pPr>
      <w:r>
        <w:rPr>
          <w:rFonts w:hint="eastAsia"/>
          <w:sz w:val="44"/>
          <w:szCs w:val="44"/>
        </w:rPr>
        <w:t>集体休</w:t>
      </w:r>
      <w:r w:rsidR="00E628EB">
        <w:rPr>
          <w:rFonts w:hint="eastAsia"/>
          <w:sz w:val="44"/>
          <w:szCs w:val="44"/>
        </w:rPr>
        <w:t>年</w:t>
      </w:r>
      <w:r>
        <w:rPr>
          <w:rFonts w:hint="eastAsia"/>
          <w:sz w:val="44"/>
          <w:szCs w:val="44"/>
        </w:rPr>
        <w:t>假</w:t>
      </w:r>
      <w:r w:rsidR="000C4AE7">
        <w:rPr>
          <w:rFonts w:hint="eastAsia"/>
          <w:sz w:val="44"/>
          <w:szCs w:val="44"/>
        </w:rPr>
        <w:t>的</w:t>
      </w:r>
      <w:r>
        <w:rPr>
          <w:rFonts w:hint="eastAsia"/>
          <w:sz w:val="44"/>
          <w:szCs w:val="44"/>
        </w:rPr>
        <w:t>通知</w:t>
      </w:r>
      <w:r w:rsidR="00D97FD0" w:rsidRPr="00D97FD0">
        <w:rPr>
          <w:rFonts w:ascii="仿宋" w:eastAsia="仿宋" w:hAnsi="仿宋"/>
          <w:szCs w:val="32"/>
        </w:rPr>
        <w:pict>
          <v:line id="_x0000_s1030" style="position:absolute;left:0;text-align:left;z-index:251660288;mso-position-horizontal-relative:text;mso-position-vertical-relative:text" from="69.95pt,742.45pt" to="525.95pt,742.45pt" o:gfxdata="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MIeoLVAAAADgEAAA8AAAAA&#10;AAAAAQAgAAAAIgAAAGRycy9kb3ducmV2LnhtbFBLAQIUABQAAAAIAIdO4kCkktAU3gEAAJ0DAAAO&#10;AAAAAAAAAAEAIAAAACQBAABkcnMvZTJvRG9jLnhtbFBLBQYAAAAABgAGAFkBAAB0BQAAAAA=&#10;" strokecolor="red" strokeweight="4.5pt">
            <v:stroke linestyle="thickThin"/>
          </v:line>
        </w:pict>
      </w:r>
    </w:p>
    <w:p w:rsidR="007B2A3E" w:rsidRDefault="007B2A3E">
      <w:pPr>
        <w:spacing w:line="520" w:lineRule="exact"/>
        <w:jc w:val="center"/>
        <w:rPr>
          <w:sz w:val="32"/>
          <w:szCs w:val="32"/>
        </w:rPr>
      </w:pPr>
    </w:p>
    <w:p w:rsidR="007B2A3E" w:rsidRDefault="006E0FD1" w:rsidP="000C4AE7">
      <w:pPr>
        <w:spacing w:line="580" w:lineRule="exact"/>
        <w:rPr>
          <w:rFonts w:ascii="仿宋" w:eastAsia="仿宋" w:hAnsi="仿宋" w:cs="仿宋"/>
          <w:sz w:val="32"/>
          <w:szCs w:val="32"/>
        </w:rPr>
      </w:pPr>
      <w:r>
        <w:rPr>
          <w:rFonts w:ascii="仿宋" w:eastAsia="仿宋" w:hAnsi="仿宋" w:cs="仿宋" w:hint="eastAsia"/>
          <w:sz w:val="32"/>
          <w:szCs w:val="32"/>
        </w:rPr>
        <w:t>协会各办事机构、分支机构、单位会员和个人会员：</w:t>
      </w:r>
    </w:p>
    <w:p w:rsidR="00E55469" w:rsidRDefault="00306EED" w:rsidP="000C4AE7">
      <w:pPr>
        <w:widowControl/>
        <w:spacing w:line="580" w:lineRule="exact"/>
        <w:ind w:firstLineChars="200" w:firstLine="640"/>
        <w:rPr>
          <w:rFonts w:ascii="仿宋" w:eastAsia="仿宋" w:hAnsi="仿宋" w:cs="仿宋"/>
          <w:sz w:val="32"/>
          <w:szCs w:val="32"/>
        </w:rPr>
      </w:pPr>
      <w:r w:rsidRPr="00306EED">
        <w:rPr>
          <w:rFonts w:ascii="仿宋" w:eastAsia="仿宋" w:hAnsi="仿宋" w:cs="仿宋" w:hint="eastAsia"/>
          <w:sz w:val="32"/>
          <w:szCs w:val="32"/>
        </w:rPr>
        <w:t>为加强新型冠状病毒感染的肺炎疫情防控工作，有效减少人员聚集，阻断疫情传播，更好保障人民群众生命安全和身体健康，</w:t>
      </w:r>
      <w:r>
        <w:rPr>
          <w:rFonts w:ascii="仿宋" w:eastAsia="仿宋" w:hAnsi="仿宋" w:cs="仿宋" w:hint="eastAsia"/>
          <w:sz w:val="32"/>
          <w:szCs w:val="32"/>
        </w:rPr>
        <w:t>按照《</w:t>
      </w:r>
      <w:r w:rsidRPr="00306EED">
        <w:rPr>
          <w:rFonts w:ascii="仿宋" w:eastAsia="仿宋" w:hAnsi="仿宋" w:cs="仿宋" w:hint="eastAsia"/>
          <w:sz w:val="32"/>
          <w:szCs w:val="32"/>
        </w:rPr>
        <w:t>北京市人民政府关于在新型冠状病毒感染的肺炎疫情防控期间本市企业灵活安排工作的通知</w:t>
      </w:r>
      <w:r>
        <w:rPr>
          <w:rFonts w:ascii="仿宋" w:eastAsia="仿宋" w:hAnsi="仿宋" w:cs="仿宋" w:hint="eastAsia"/>
          <w:sz w:val="32"/>
          <w:szCs w:val="32"/>
        </w:rPr>
        <w:t>》</w:t>
      </w:r>
      <w:r w:rsidRPr="00306EED">
        <w:rPr>
          <w:rFonts w:ascii="仿宋" w:eastAsia="仿宋" w:hAnsi="仿宋" w:cs="仿宋" w:hint="eastAsia"/>
          <w:sz w:val="32"/>
          <w:szCs w:val="32"/>
        </w:rPr>
        <w:t>及市人社局</w:t>
      </w:r>
      <w:r>
        <w:rPr>
          <w:rFonts w:ascii="仿宋" w:eastAsia="仿宋" w:hAnsi="仿宋" w:cs="仿宋" w:hint="eastAsia"/>
          <w:sz w:val="32"/>
          <w:szCs w:val="32"/>
        </w:rPr>
        <w:t>《</w:t>
      </w:r>
      <w:r w:rsidRPr="00306EED">
        <w:rPr>
          <w:rFonts w:ascii="仿宋" w:eastAsia="仿宋" w:hAnsi="仿宋" w:cs="仿宋" w:hint="eastAsia"/>
          <w:sz w:val="32"/>
          <w:szCs w:val="32"/>
        </w:rPr>
        <w:t>关于进一步做好疫情防控期间本市人力资源和社会保障相关工作的通知</w:t>
      </w:r>
      <w:r>
        <w:rPr>
          <w:rFonts w:ascii="仿宋" w:eastAsia="仿宋" w:hAnsi="仿宋" w:cs="仿宋" w:hint="eastAsia"/>
          <w:sz w:val="32"/>
          <w:szCs w:val="32"/>
        </w:rPr>
        <w:t>》</w:t>
      </w:r>
      <w:r w:rsidRPr="00306EED">
        <w:rPr>
          <w:rFonts w:ascii="仿宋" w:eastAsia="仿宋" w:hAnsi="仿宋" w:cs="仿宋" w:hint="eastAsia"/>
          <w:sz w:val="32"/>
          <w:szCs w:val="32"/>
        </w:rPr>
        <w:t>精神，结合本协会实际工作安排，经研究决定，</w:t>
      </w:r>
      <w:r w:rsidR="00E55469">
        <w:rPr>
          <w:rFonts w:ascii="仿宋" w:eastAsia="仿宋" w:hAnsi="仿宋" w:cs="仿宋" w:hint="eastAsia"/>
          <w:sz w:val="32"/>
          <w:szCs w:val="32"/>
        </w:rPr>
        <w:t>除会长和秘书长外，</w:t>
      </w:r>
      <w:r w:rsidRPr="00306EED">
        <w:rPr>
          <w:rFonts w:ascii="仿宋" w:eastAsia="仿宋" w:hAnsi="仿宋" w:cs="仿宋" w:hint="eastAsia"/>
          <w:sz w:val="32"/>
          <w:szCs w:val="32"/>
        </w:rPr>
        <w:t>秘书处全体</w:t>
      </w:r>
      <w:r>
        <w:rPr>
          <w:rFonts w:ascii="仿宋" w:eastAsia="仿宋" w:hAnsi="仿宋" w:cs="仿宋" w:hint="eastAsia"/>
          <w:sz w:val="32"/>
          <w:szCs w:val="32"/>
        </w:rPr>
        <w:t>工作人员</w:t>
      </w:r>
      <w:r w:rsidRPr="00306EED">
        <w:rPr>
          <w:rFonts w:ascii="仿宋" w:eastAsia="仿宋" w:hAnsi="仿宋" w:cs="仿宋" w:hint="eastAsia"/>
          <w:sz w:val="32"/>
          <w:szCs w:val="32"/>
        </w:rPr>
        <w:t>于2月3日至7</w:t>
      </w:r>
      <w:r>
        <w:rPr>
          <w:rFonts w:ascii="仿宋" w:eastAsia="仿宋" w:hAnsi="仿宋" w:cs="仿宋" w:hint="eastAsia"/>
          <w:sz w:val="32"/>
          <w:szCs w:val="32"/>
        </w:rPr>
        <w:t>日安排集体休</w:t>
      </w:r>
      <w:r w:rsidR="00E628EB">
        <w:rPr>
          <w:rFonts w:ascii="仿宋" w:eastAsia="仿宋" w:hAnsi="仿宋" w:cs="仿宋" w:hint="eastAsia"/>
          <w:sz w:val="32"/>
          <w:szCs w:val="32"/>
        </w:rPr>
        <w:t>年</w:t>
      </w:r>
      <w:r>
        <w:rPr>
          <w:rFonts w:ascii="仿宋" w:eastAsia="仿宋" w:hAnsi="仿宋" w:cs="仿宋" w:hint="eastAsia"/>
          <w:sz w:val="32"/>
          <w:szCs w:val="32"/>
        </w:rPr>
        <w:t>假。</w:t>
      </w:r>
    </w:p>
    <w:p w:rsidR="00E55469" w:rsidRPr="00E55469" w:rsidRDefault="00E55469" w:rsidP="00E55469">
      <w:pPr>
        <w:widowControl/>
        <w:spacing w:line="580" w:lineRule="exact"/>
        <w:ind w:firstLineChars="200" w:firstLine="640"/>
        <w:rPr>
          <w:rFonts w:ascii="仿宋" w:eastAsia="仿宋" w:hAnsi="仿宋" w:cs="仿宋"/>
          <w:sz w:val="32"/>
          <w:szCs w:val="32"/>
        </w:rPr>
      </w:pPr>
      <w:r w:rsidRPr="00E55469">
        <w:rPr>
          <w:rFonts w:ascii="仿宋" w:eastAsia="仿宋" w:hAnsi="仿宋" w:cs="仿宋" w:hint="eastAsia"/>
          <w:sz w:val="32"/>
          <w:szCs w:val="32"/>
        </w:rPr>
        <w:lastRenderedPageBreak/>
        <w:t>休假期间，秘书处所有工作人员要严格遵守政府有关部门和社区居委会关于抗击疫情的工作要求，落实各项防控措施，及时上报有关信息，并保持通信畅通。</w:t>
      </w:r>
    </w:p>
    <w:p w:rsidR="00306EED" w:rsidRDefault="00E55469" w:rsidP="00E55469">
      <w:pPr>
        <w:widowControl/>
        <w:spacing w:line="580" w:lineRule="exact"/>
        <w:ind w:firstLineChars="200" w:firstLine="640"/>
        <w:rPr>
          <w:rFonts w:ascii="仿宋" w:eastAsia="仿宋" w:hAnsi="仿宋" w:cs="仿宋"/>
          <w:sz w:val="32"/>
          <w:szCs w:val="32"/>
        </w:rPr>
      </w:pPr>
      <w:r w:rsidRPr="00E55469">
        <w:rPr>
          <w:rFonts w:ascii="仿宋" w:eastAsia="仿宋" w:hAnsi="仿宋" w:cs="仿宋" w:hint="eastAsia"/>
          <w:sz w:val="32"/>
          <w:szCs w:val="32"/>
        </w:rPr>
        <w:t>休假期间，遇政府有关部门交办事项，或会员急需办理的事项，尽量采取电话、网络办理的模式。确需当面办理的事项，请先与秘书长电话或微信联系，沟通解决。遇重大事项或紧急情况，可直接与会长联系。</w:t>
      </w:r>
    </w:p>
    <w:p w:rsidR="000C4AE7" w:rsidRDefault="000C4AE7" w:rsidP="000C4AE7">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特此通知！</w:t>
      </w:r>
    </w:p>
    <w:p w:rsidR="000C4AE7" w:rsidRPr="000C4AE7" w:rsidRDefault="000C4AE7" w:rsidP="000C4AE7">
      <w:pPr>
        <w:widowControl/>
        <w:spacing w:line="580" w:lineRule="exact"/>
        <w:ind w:firstLineChars="200" w:firstLine="640"/>
        <w:rPr>
          <w:rFonts w:ascii="仿宋" w:eastAsia="仿宋" w:hAnsi="仿宋" w:cs="仿宋"/>
          <w:sz w:val="32"/>
          <w:szCs w:val="32"/>
        </w:rPr>
      </w:pPr>
    </w:p>
    <w:p w:rsidR="000C4AE7" w:rsidRDefault="000C4AE7" w:rsidP="000C4AE7">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联系电话：孙富会长 13501387451</w:t>
      </w:r>
    </w:p>
    <w:p w:rsidR="000C4AE7" w:rsidRDefault="000C4AE7" w:rsidP="000C4AE7">
      <w:pPr>
        <w:widowControl/>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钟利智秘书长13611213973</w:t>
      </w:r>
    </w:p>
    <w:p w:rsidR="007B2A3E" w:rsidRDefault="007B2A3E" w:rsidP="000C4AE7">
      <w:pPr>
        <w:spacing w:line="580" w:lineRule="exact"/>
        <w:jc w:val="right"/>
        <w:rPr>
          <w:rFonts w:ascii="仿宋" w:eastAsia="仿宋" w:hAnsi="仿宋" w:cs="仿宋"/>
          <w:sz w:val="32"/>
          <w:szCs w:val="32"/>
        </w:rPr>
      </w:pPr>
    </w:p>
    <w:p w:rsidR="007B2A3E" w:rsidRDefault="007B2A3E" w:rsidP="000C4AE7">
      <w:pPr>
        <w:spacing w:line="580" w:lineRule="exact"/>
        <w:jc w:val="right"/>
        <w:rPr>
          <w:rFonts w:ascii="仿宋" w:eastAsia="仿宋" w:hAnsi="仿宋" w:cs="仿宋"/>
          <w:sz w:val="32"/>
          <w:szCs w:val="32"/>
        </w:rPr>
      </w:pPr>
    </w:p>
    <w:p w:rsidR="000C4AE7" w:rsidRPr="000C4AE7" w:rsidRDefault="000C4AE7" w:rsidP="000C4AE7">
      <w:pPr>
        <w:spacing w:line="580" w:lineRule="exact"/>
        <w:jc w:val="right"/>
        <w:rPr>
          <w:rFonts w:ascii="仿宋" w:eastAsia="仿宋" w:hAnsi="仿宋" w:cs="仿宋"/>
          <w:sz w:val="32"/>
          <w:szCs w:val="32"/>
        </w:rPr>
      </w:pPr>
    </w:p>
    <w:p w:rsidR="007B2A3E" w:rsidRDefault="006E0FD1" w:rsidP="000C4AE7">
      <w:pPr>
        <w:spacing w:line="580" w:lineRule="exact"/>
        <w:jc w:val="center"/>
        <w:rPr>
          <w:rFonts w:ascii="仿宋" w:eastAsia="仿宋" w:hAnsi="仿宋" w:cs="仿宋"/>
          <w:sz w:val="32"/>
          <w:szCs w:val="32"/>
        </w:rPr>
      </w:pPr>
      <w:r>
        <w:rPr>
          <w:rFonts w:ascii="仿宋" w:eastAsia="仿宋" w:hAnsi="仿宋" w:cs="仿宋" w:hint="eastAsia"/>
          <w:sz w:val="32"/>
          <w:szCs w:val="32"/>
        </w:rPr>
        <w:t xml:space="preserve">                         北京消防协会</w:t>
      </w:r>
    </w:p>
    <w:p w:rsidR="007B2A3E" w:rsidRDefault="006E0FD1" w:rsidP="000C4AE7">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sidR="000C4AE7">
        <w:rPr>
          <w:rFonts w:ascii="仿宋" w:eastAsia="仿宋" w:hAnsi="仿宋" w:cs="仿宋" w:hint="eastAsia"/>
          <w:sz w:val="32"/>
          <w:szCs w:val="32"/>
        </w:rPr>
        <w:t xml:space="preserve"> </w:t>
      </w:r>
      <w:r>
        <w:rPr>
          <w:rFonts w:ascii="仿宋" w:eastAsia="仿宋" w:hAnsi="仿宋" w:cs="仿宋" w:hint="eastAsia"/>
          <w:sz w:val="32"/>
          <w:szCs w:val="32"/>
        </w:rPr>
        <w:t xml:space="preserve">  2020年</w:t>
      </w:r>
      <w:r w:rsidR="000C4AE7">
        <w:rPr>
          <w:rFonts w:ascii="仿宋" w:eastAsia="仿宋" w:hAnsi="仿宋" w:cs="仿宋" w:hint="eastAsia"/>
          <w:sz w:val="32"/>
          <w:szCs w:val="32"/>
        </w:rPr>
        <w:t>2</w:t>
      </w:r>
      <w:r>
        <w:rPr>
          <w:rFonts w:ascii="仿宋" w:eastAsia="仿宋" w:hAnsi="仿宋" w:cs="仿宋" w:hint="eastAsia"/>
          <w:sz w:val="32"/>
          <w:szCs w:val="32"/>
        </w:rPr>
        <w:t>月</w:t>
      </w:r>
      <w:r w:rsidR="000C4AE7">
        <w:rPr>
          <w:rFonts w:ascii="仿宋" w:eastAsia="仿宋" w:hAnsi="仿宋" w:cs="仿宋" w:hint="eastAsia"/>
          <w:sz w:val="32"/>
          <w:szCs w:val="32"/>
        </w:rPr>
        <w:t>2</w:t>
      </w:r>
      <w:r>
        <w:rPr>
          <w:rFonts w:ascii="仿宋" w:eastAsia="仿宋" w:hAnsi="仿宋" w:cs="仿宋" w:hint="eastAsia"/>
          <w:sz w:val="32"/>
          <w:szCs w:val="32"/>
        </w:rPr>
        <w:t>日</w:t>
      </w:r>
    </w:p>
    <w:p w:rsidR="007B2A3E" w:rsidRDefault="007B2A3E" w:rsidP="000C4AE7">
      <w:pPr>
        <w:spacing w:line="580" w:lineRule="exact"/>
        <w:rPr>
          <w:rFonts w:ascii="仿宋" w:eastAsia="仿宋" w:hAnsi="仿宋" w:cs="仿宋"/>
          <w:sz w:val="32"/>
          <w:szCs w:val="32"/>
        </w:rPr>
      </w:pPr>
    </w:p>
    <w:p w:rsidR="007B2A3E" w:rsidRDefault="007B2A3E" w:rsidP="000C4AE7">
      <w:pPr>
        <w:spacing w:line="580" w:lineRule="exact"/>
        <w:rPr>
          <w:rFonts w:ascii="仿宋" w:eastAsia="仿宋" w:hAnsi="仿宋" w:cs="仿宋"/>
          <w:sz w:val="32"/>
          <w:szCs w:val="32"/>
        </w:rPr>
      </w:pPr>
    </w:p>
    <w:p w:rsidR="007B2A3E" w:rsidRDefault="007B2A3E" w:rsidP="000C4AE7">
      <w:pPr>
        <w:spacing w:line="560" w:lineRule="exact"/>
        <w:rPr>
          <w:rFonts w:ascii="仿宋" w:eastAsia="仿宋" w:hAnsi="仿宋" w:cs="仿宋"/>
          <w:sz w:val="32"/>
          <w:szCs w:val="32"/>
        </w:rPr>
      </w:pPr>
    </w:p>
    <w:p w:rsidR="007B2A3E" w:rsidRDefault="007B2A3E" w:rsidP="000C4AE7">
      <w:pPr>
        <w:spacing w:line="560" w:lineRule="exact"/>
        <w:rPr>
          <w:rFonts w:ascii="仿宋" w:eastAsia="仿宋" w:hAnsi="仿宋" w:cs="仿宋"/>
          <w:sz w:val="32"/>
          <w:szCs w:val="32"/>
        </w:rPr>
      </w:pPr>
    </w:p>
    <w:p w:rsidR="007B2A3E" w:rsidRDefault="007B2A3E">
      <w:pPr>
        <w:spacing w:line="520" w:lineRule="exact"/>
        <w:rPr>
          <w:rFonts w:ascii="仿宋" w:eastAsia="仿宋" w:hAnsi="仿宋" w:cs="仿宋"/>
          <w:sz w:val="32"/>
          <w:szCs w:val="32"/>
        </w:rPr>
      </w:pPr>
      <w:bookmarkStart w:id="2" w:name="_GoBack"/>
      <w:bookmarkEnd w:id="2"/>
    </w:p>
    <w:p w:rsidR="007B2A3E" w:rsidRDefault="007B2A3E">
      <w:pPr>
        <w:spacing w:line="520" w:lineRule="exact"/>
        <w:rPr>
          <w:rFonts w:ascii="仿宋" w:eastAsia="仿宋" w:hAnsi="仿宋" w:cs="仿宋"/>
          <w:sz w:val="32"/>
          <w:szCs w:val="32"/>
        </w:rPr>
      </w:pPr>
    </w:p>
    <w:p w:rsidR="007B2A3E" w:rsidRDefault="007B2A3E">
      <w:pPr>
        <w:tabs>
          <w:tab w:val="left" w:pos="4395"/>
        </w:tabs>
        <w:spacing w:line="480" w:lineRule="exact"/>
        <w:jc w:val="left"/>
        <w:rPr>
          <w:rFonts w:ascii="仿宋" w:eastAsia="仿宋" w:hAnsi="仿宋" w:cs="仿宋"/>
          <w:sz w:val="32"/>
          <w:szCs w:val="32"/>
        </w:rPr>
      </w:pPr>
    </w:p>
    <w:p w:rsidR="007B2A3E" w:rsidRDefault="00D97FD0">
      <w:pPr>
        <w:spacing w:line="520" w:lineRule="exact"/>
        <w:ind w:firstLineChars="200" w:firstLine="420"/>
        <w:rPr>
          <w:rFonts w:ascii="仿宋" w:eastAsia="仿宋" w:hAnsi="仿宋" w:cs="仿宋"/>
          <w:sz w:val="32"/>
          <w:szCs w:val="32"/>
        </w:rPr>
      </w:pPr>
      <w:r w:rsidRPr="00D97FD0">
        <w:pict>
          <v:line id="_x0000_s1032" style="position:absolute;left:0;text-align:left;z-index:251664384" from="0,1.2pt" to="442.4pt,1.2pt" o:gfxdata="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SznBtIAAAAEAQAADwAAAAAAAAABACAAAAAi&#10;AAAAZHJzL2Rvd25yZXYueG1sUEsBAhQAFAAAAAgAh07iQL+lAcTXAQAAmAMAAA4AAAAAAAAAAQAg&#10;AAAAIQEAAGRycy9lMm9Eb2MueG1sUEsFBgAAAAAGAAYAWQEAAGoFAAAAAA==&#10;"/>
        </w:pict>
      </w:r>
      <w:r w:rsidRPr="00D97FD0">
        <w:pict>
          <v:line id="_x0000_s1033" style="position:absolute;left:0;text-align:left;z-index:251663360" from="0,28.95pt" to="442.4pt,28.95pt" o:gfxdata="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pvIsnUAAAABgEAAA8AAAAAAAAAAQAgAAAA&#10;IgAAAGRycy9kb3ducmV2LnhtbFBLAQIUABQAAAAIAIdO4kASuLqF1gEAAJgDAAAOAAAAAAAAAAEA&#10;IAAAACMBAABkcnMvZTJvRG9jLnhtbFBLBQYAAAAABgAGAFkBAABrBQAAAAA=&#10;"/>
        </w:pict>
      </w:r>
      <w:r w:rsidR="006E0FD1">
        <w:rPr>
          <w:rFonts w:ascii="仿宋" w:eastAsia="仿宋" w:hAnsi="仿宋" w:hint="eastAsia"/>
          <w:sz w:val="28"/>
          <w:szCs w:val="28"/>
        </w:rPr>
        <w:t xml:space="preserve">北京消防协会　　    　　　    　</w:t>
      </w:r>
      <w:r w:rsidR="000C4AE7">
        <w:rPr>
          <w:rFonts w:ascii="仿宋" w:eastAsia="仿宋" w:hAnsi="仿宋" w:hint="eastAsia"/>
          <w:sz w:val="28"/>
          <w:szCs w:val="28"/>
        </w:rPr>
        <w:t xml:space="preserve">  </w:t>
      </w:r>
      <w:r w:rsidR="006E0FD1">
        <w:rPr>
          <w:rFonts w:ascii="仿宋" w:eastAsia="仿宋" w:hAnsi="仿宋" w:hint="eastAsia"/>
          <w:sz w:val="28"/>
          <w:szCs w:val="28"/>
        </w:rPr>
        <w:t xml:space="preserve">　2020年</w:t>
      </w:r>
      <w:r w:rsidR="000C4AE7">
        <w:rPr>
          <w:rFonts w:ascii="仿宋" w:eastAsia="仿宋" w:hAnsi="仿宋" w:hint="eastAsia"/>
          <w:sz w:val="28"/>
          <w:szCs w:val="28"/>
        </w:rPr>
        <w:t>2</w:t>
      </w:r>
      <w:r w:rsidR="006E0FD1">
        <w:rPr>
          <w:rFonts w:ascii="仿宋" w:eastAsia="仿宋" w:hAnsi="仿宋" w:hint="eastAsia"/>
          <w:sz w:val="28"/>
          <w:szCs w:val="28"/>
        </w:rPr>
        <w:t>月</w:t>
      </w:r>
      <w:r w:rsidR="000C4AE7">
        <w:rPr>
          <w:rFonts w:ascii="仿宋" w:eastAsia="仿宋" w:hAnsi="仿宋" w:hint="eastAsia"/>
          <w:sz w:val="28"/>
          <w:szCs w:val="28"/>
        </w:rPr>
        <w:t>2</w:t>
      </w:r>
      <w:r w:rsidR="006E0FD1">
        <w:rPr>
          <w:rFonts w:ascii="仿宋" w:eastAsia="仿宋" w:hAnsi="仿宋" w:hint="eastAsia"/>
          <w:sz w:val="28"/>
          <w:szCs w:val="28"/>
        </w:rPr>
        <w:t xml:space="preserve">日印发  </w:t>
      </w:r>
    </w:p>
    <w:sectPr w:rsidR="007B2A3E" w:rsidSect="000C4AE7">
      <w:footerReference w:type="default" r:id="rId8"/>
      <w:pgSz w:w="11906" w:h="16838"/>
      <w:pgMar w:top="1440"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1FC" w:rsidRDefault="00CA51FC" w:rsidP="007B2A3E">
      <w:r>
        <w:separator/>
      </w:r>
    </w:p>
  </w:endnote>
  <w:endnote w:type="continuationSeparator" w:id="1">
    <w:p w:rsidR="00CA51FC" w:rsidRDefault="00CA51FC" w:rsidP="007B2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3E" w:rsidRDefault="00D97FD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7B2A3E" w:rsidRDefault="00D97FD0">
                <w:pPr>
                  <w:pStyle w:val="a3"/>
                </w:pPr>
                <w:r>
                  <w:rPr>
                    <w:rFonts w:hint="eastAsia"/>
                  </w:rPr>
                  <w:fldChar w:fldCharType="begin"/>
                </w:r>
                <w:r w:rsidR="006E0FD1">
                  <w:rPr>
                    <w:rFonts w:hint="eastAsia"/>
                  </w:rPr>
                  <w:instrText xml:space="preserve"> PAGE  \* MERGEFORMAT </w:instrText>
                </w:r>
                <w:r>
                  <w:rPr>
                    <w:rFonts w:hint="eastAsia"/>
                  </w:rPr>
                  <w:fldChar w:fldCharType="separate"/>
                </w:r>
                <w:r w:rsidR="001776E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1FC" w:rsidRDefault="00CA51FC" w:rsidP="007B2A3E">
      <w:r>
        <w:separator/>
      </w:r>
    </w:p>
  </w:footnote>
  <w:footnote w:type="continuationSeparator" w:id="1">
    <w:p w:rsidR="00CA51FC" w:rsidRDefault="00CA51FC" w:rsidP="007B2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C75A1"/>
    <w:multiLevelType w:val="singleLevel"/>
    <w:tmpl w:val="5BBC75A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1A5C"/>
    <w:rsid w:val="000C4AE7"/>
    <w:rsid w:val="000D3E01"/>
    <w:rsid w:val="00125538"/>
    <w:rsid w:val="001776E3"/>
    <w:rsid w:val="00306EED"/>
    <w:rsid w:val="00361DDA"/>
    <w:rsid w:val="00480969"/>
    <w:rsid w:val="005A6F29"/>
    <w:rsid w:val="00607398"/>
    <w:rsid w:val="006E0FD1"/>
    <w:rsid w:val="007203A9"/>
    <w:rsid w:val="007B2A3E"/>
    <w:rsid w:val="00A05C12"/>
    <w:rsid w:val="00B00B51"/>
    <w:rsid w:val="00B859C6"/>
    <w:rsid w:val="00BE3F3B"/>
    <w:rsid w:val="00CA51FC"/>
    <w:rsid w:val="00D97FD0"/>
    <w:rsid w:val="00E55469"/>
    <w:rsid w:val="00E628EB"/>
    <w:rsid w:val="00ED595C"/>
    <w:rsid w:val="00FA1A5C"/>
    <w:rsid w:val="2202058C"/>
    <w:rsid w:val="27FA06AD"/>
    <w:rsid w:val="29535318"/>
    <w:rsid w:val="2FE05401"/>
    <w:rsid w:val="33C6524F"/>
    <w:rsid w:val="55526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A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2A3E"/>
    <w:pPr>
      <w:tabs>
        <w:tab w:val="center" w:pos="4153"/>
        <w:tab w:val="right" w:pos="8306"/>
      </w:tabs>
      <w:snapToGrid w:val="0"/>
      <w:jc w:val="left"/>
    </w:pPr>
    <w:rPr>
      <w:sz w:val="18"/>
    </w:rPr>
  </w:style>
  <w:style w:type="paragraph" w:styleId="a4">
    <w:name w:val="header"/>
    <w:basedOn w:val="a"/>
    <w:qFormat/>
    <w:rsid w:val="007B2A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7B2A3E"/>
    <w:rPr>
      <w:sz w:val="24"/>
    </w:rPr>
  </w:style>
  <w:style w:type="character" w:styleId="a6">
    <w:name w:val="Strong"/>
    <w:basedOn w:val="a0"/>
    <w:uiPriority w:val="22"/>
    <w:qFormat/>
    <w:rsid w:val="007B2A3E"/>
    <w:rPr>
      <w:b/>
      <w:bCs/>
    </w:rPr>
  </w:style>
  <w:style w:type="character" w:customStyle="1" w:styleId="NormalCharacter">
    <w:name w:val="NormalCharacter"/>
    <w:uiPriority w:val="99"/>
    <w:semiHidden/>
    <w:qFormat/>
    <w:rsid w:val="007B2A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2020-01-27T04:41:00Z</dcterms:created>
  <dcterms:modified xsi:type="dcterms:W3CDTF">2020-02-01T05:51:00Z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